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4B" w:rsidRPr="00936368" w:rsidRDefault="00AB3C4B" w:rsidP="00A179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it-IT"/>
        </w:rPr>
      </w:pPr>
      <w:r w:rsidRPr="00936368">
        <w:rPr>
          <w:rFonts w:ascii="Arial" w:eastAsia="Times New Roman" w:hAnsi="Arial" w:cs="Arial"/>
          <w:b/>
          <w:sz w:val="28"/>
          <w:szCs w:val="28"/>
          <w:lang w:val="en-US" w:eastAsia="it-IT"/>
        </w:rPr>
        <w:t>Charterhouse of San Lorenzo</w:t>
      </w:r>
    </w:p>
    <w:p w:rsidR="00AB3C4B" w:rsidRPr="00A17933" w:rsidRDefault="00AB3C4B" w:rsidP="00A179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A17933">
        <w:rPr>
          <w:rFonts w:ascii="Arial" w:eastAsia="Times New Roman" w:hAnsi="Arial" w:cs="Arial"/>
          <w:sz w:val="24"/>
          <w:szCs w:val="24"/>
          <w:lang w:val="en-US" w:eastAsia="it-IT"/>
        </w:rPr>
        <w:t>Padula</w:t>
      </w:r>
      <w:proofErr w:type="spellEnd"/>
      <w:r w:rsidRPr="00A1793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(Salerno),Italy</w:t>
      </w:r>
    </w:p>
    <w:p w:rsidR="00CF1BB8" w:rsidRPr="00AB3C4B" w:rsidRDefault="00CF1BB8" w:rsidP="00AB3C4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val="en-US" w:eastAsia="it-IT"/>
        </w:rPr>
      </w:pPr>
      <w:r w:rsidRPr="00AB3C4B">
        <w:rPr>
          <w:rFonts w:ascii="Arial" w:eastAsia="Times New Roman" w:hAnsi="Arial" w:cs="Arial"/>
          <w:b/>
          <w:bCs/>
          <w:sz w:val="40"/>
          <w:szCs w:val="40"/>
          <w:lang w:val="en-US" w:eastAsia="it-IT"/>
        </w:rPr>
        <w:t>Fresco Bosco</w:t>
      </w:r>
      <w:r w:rsidR="008A1624" w:rsidRPr="00AB3C4B">
        <w:rPr>
          <w:rFonts w:ascii="Arial" w:eastAsia="Times New Roman" w:hAnsi="Arial" w:cs="Arial"/>
          <w:b/>
          <w:bCs/>
          <w:sz w:val="40"/>
          <w:szCs w:val="40"/>
          <w:lang w:val="en-US" w:eastAsia="it-IT"/>
        </w:rPr>
        <w:t>/Cool Forest</w:t>
      </w:r>
    </w:p>
    <w:p w:rsidR="00CF1BB8" w:rsidRPr="00AB3C4B" w:rsidRDefault="00950CA2" w:rsidP="00AB3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it-IT"/>
        </w:rPr>
      </w:pPr>
      <w:r w:rsidRPr="00AB3C4B">
        <w:rPr>
          <w:rFonts w:ascii="Arial" w:eastAsia="Times New Roman" w:hAnsi="Arial" w:cs="Arial"/>
          <w:sz w:val="28"/>
          <w:szCs w:val="28"/>
          <w:lang w:val="en-US" w:eastAsia="it-IT"/>
        </w:rPr>
        <w:t>curated by</w:t>
      </w:r>
      <w:r w:rsidR="00CF1BB8" w:rsidRPr="00AB3C4B">
        <w:rPr>
          <w:rFonts w:ascii="Arial" w:eastAsia="Times New Roman" w:hAnsi="Arial" w:cs="Arial"/>
          <w:sz w:val="28"/>
          <w:szCs w:val="28"/>
          <w:lang w:val="en-US" w:eastAsia="it-IT"/>
        </w:rPr>
        <w:t xml:space="preserve"> </w:t>
      </w:r>
      <w:proofErr w:type="spellStart"/>
      <w:r w:rsidR="00CF1BB8" w:rsidRPr="00AB3C4B">
        <w:rPr>
          <w:rFonts w:ascii="Arial" w:eastAsia="Times New Roman" w:hAnsi="Arial" w:cs="Arial"/>
          <w:sz w:val="28"/>
          <w:szCs w:val="28"/>
          <w:lang w:val="en-US" w:eastAsia="it-IT"/>
        </w:rPr>
        <w:t>Achille</w:t>
      </w:r>
      <w:proofErr w:type="spellEnd"/>
      <w:r w:rsidR="00CF1BB8" w:rsidRPr="00AB3C4B">
        <w:rPr>
          <w:rFonts w:ascii="Arial" w:eastAsia="Times New Roman" w:hAnsi="Arial" w:cs="Arial"/>
          <w:sz w:val="28"/>
          <w:szCs w:val="28"/>
          <w:lang w:val="en-US" w:eastAsia="it-IT"/>
        </w:rPr>
        <w:t xml:space="preserve"> Bonito </w:t>
      </w:r>
      <w:proofErr w:type="spellStart"/>
      <w:r w:rsidR="00CF1BB8" w:rsidRPr="00AB3C4B">
        <w:rPr>
          <w:rFonts w:ascii="Arial" w:eastAsia="Times New Roman" w:hAnsi="Arial" w:cs="Arial"/>
          <w:sz w:val="28"/>
          <w:szCs w:val="28"/>
          <w:lang w:val="en-US" w:eastAsia="it-IT"/>
        </w:rPr>
        <w:t>Oliva</w:t>
      </w:r>
      <w:proofErr w:type="spellEnd"/>
    </w:p>
    <w:p w:rsidR="00CF1BB8" w:rsidRPr="00F7436E" w:rsidRDefault="00CF1BB8" w:rsidP="00AB3C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CF1BB8" w:rsidRPr="00F7436E" w:rsidRDefault="00CF1BB8" w:rsidP="00AB3C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24 </w:t>
      </w:r>
      <w:r w:rsidR="00950CA2" w:rsidRPr="00F7436E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P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2006 - 23 </w:t>
      </w:r>
      <w:r w:rsidR="00950CA2" w:rsidRPr="00F7436E">
        <w:rPr>
          <w:rFonts w:ascii="Arial" w:eastAsia="Times New Roman" w:hAnsi="Arial" w:cs="Arial"/>
          <w:sz w:val="24"/>
          <w:szCs w:val="24"/>
          <w:lang w:val="en-US" w:eastAsia="it-IT"/>
        </w:rPr>
        <w:t>September</w:t>
      </w:r>
      <w:r w:rsidRP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</w:t>
      </w:r>
    </w:p>
    <w:p w:rsidR="00CF1BB8" w:rsidRPr="00950CA2" w:rsidRDefault="00CF1BB8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Achille</w:t>
      </w:r>
      <w:proofErr w:type="spellEnd"/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Bonito </w:t>
      </w:r>
      <w:proofErr w:type="spellStart"/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Oliva</w:t>
      </w:r>
      <w:proofErr w:type="spellEnd"/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, </w:t>
      </w:r>
      <w:r w:rsidR="00950CA2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curator-director of the whole festival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>says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E2A45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Fresco Bosco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/Cool Forest</w:t>
      </w:r>
      <w:r w:rsidR="009E2A45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you </w:t>
      </w:r>
      <w:r w:rsid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experience 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fascinating </w:t>
      </w:r>
      <w:r w:rsidR="009E2A45">
        <w:rPr>
          <w:rFonts w:ascii="Arial" w:eastAsia="Times New Roman" w:hAnsi="Arial" w:cs="Arial"/>
          <w:sz w:val="24"/>
          <w:szCs w:val="24"/>
          <w:lang w:val="en-US" w:eastAsia="it-IT"/>
        </w:rPr>
        <w:t>expansion</w:t>
      </w:r>
      <w:r w:rsid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>of the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50CA2" w:rsidRPr="00950CA2">
        <w:rPr>
          <w:rFonts w:ascii="Arial" w:eastAsia="Times New Roman" w:hAnsi="Arial" w:cs="Arial"/>
          <w:sz w:val="24"/>
          <w:szCs w:val="24"/>
          <w:lang w:val="en-US" w:eastAsia="it-IT"/>
        </w:rPr>
        <w:t>towards the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Par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k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950CA2">
        <w:rPr>
          <w:rFonts w:ascii="Arial" w:eastAsia="Times New Roman" w:hAnsi="Arial" w:cs="Arial"/>
          <w:sz w:val="24"/>
          <w:szCs w:val="24"/>
          <w:lang w:val="en-US" w:eastAsia="it-IT"/>
        </w:rPr>
        <w:t>in an exceptional encounter between nature and culture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CF1BB8" w:rsidRPr="00950CA2" w:rsidRDefault="00950CA2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From sunset to sunrise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during the night between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23 </w:t>
      </w:r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and</w:t>
      </w:r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24 </w:t>
      </w:r>
      <w:r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June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big park of the 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San Lorenzo a </w:t>
      </w:r>
      <w:proofErr w:type="spellStart"/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>Padula</w:t>
      </w:r>
      <w:proofErr w:type="spellEnd"/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one can 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experience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extraordinary show </w:t>
      </w:r>
      <w:proofErr w:type="spellStart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Una</w:t>
      </w:r>
      <w:proofErr w:type="spellEnd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Notte</w:t>
      </w:r>
      <w:proofErr w:type="spellEnd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di Arte </w:t>
      </w:r>
      <w:proofErr w:type="spellStart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Totale</w:t>
      </w:r>
      <w:proofErr w:type="spellEnd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"</w:t>
      </w:r>
      <w:proofErr w:type="spellStart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inaugura</w:t>
      </w:r>
      <w:proofErr w:type="spellEnd"/>
      <w:r w:rsidR="00CF1BB8" w:rsidRPr="00950CA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" Fresco Bosco</w:t>
      </w:r>
      <w:r w:rsidR="008A162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/A </w:t>
      </w:r>
      <w:r w:rsidR="00BA36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</w:t>
      </w:r>
      <w:r w:rsidR="008A162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ight of Total Art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"</w:t>
      </w:r>
      <w:r w:rsidR="000C013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launches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"</w:t>
      </w:r>
      <w:r w:rsidR="008A162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Cool Forest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is a multi-sensorial path rich in splendors with theatrical, poetic, musical, artistic events, 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performances, 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>sculptures and installation</w:t>
      </w:r>
      <w:r w:rsidR="000C013D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950CA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that give life </w:t>
      </w:r>
      <w:r w:rsidR="002F5927">
        <w:rPr>
          <w:rFonts w:ascii="Arial" w:eastAsia="Times New Roman" w:hAnsi="Arial" w:cs="Arial"/>
          <w:sz w:val="24"/>
          <w:szCs w:val="24"/>
          <w:lang w:val="en-US" w:eastAsia="it-IT"/>
        </w:rPr>
        <w:t>to the</w:t>
      </w:r>
      <w:r w:rsidR="000C013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surrounding</w:t>
      </w:r>
      <w:r w:rsid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green area and cause aesthetic surprises and unusual visual sequences</w:t>
      </w:r>
      <w:r w:rsidR="00CF1BB8" w:rsidRPr="00950CA2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030DCD" w:rsidRDefault="002F5927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>The event is promoted by the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Superintendence</w:t>
      </w:r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of</w:t>
      </w:r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Salerno </w:t>
      </w:r>
      <w:r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and</w:t>
      </w:r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Avellino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conceived by </w:t>
      </w:r>
      <w:proofErr w:type="spellStart"/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>Achille</w:t>
      </w:r>
      <w:proofErr w:type="spellEnd"/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Bonito </w:t>
      </w:r>
      <w:proofErr w:type="spellStart"/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>Oliva</w:t>
      </w:r>
      <w:proofErr w:type="spellEnd"/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>curator-director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</w:t>
      </w:r>
      <w:r w:rsidR="000C013D">
        <w:rPr>
          <w:rFonts w:ascii="Arial" w:eastAsia="Times New Roman" w:hAnsi="Arial" w:cs="Arial"/>
          <w:sz w:val="24"/>
          <w:szCs w:val="24"/>
          <w:lang w:val="en-US" w:eastAsia="it-IT"/>
        </w:rPr>
        <w:t>is part of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project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Eventi</w:t>
      </w:r>
      <w:proofErr w:type="spellEnd"/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in...</w:t>
      </w:r>
      <w:r w:rsidR="000C013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Campania</w:t>
      </w:r>
      <w:r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/Events in.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.. </w:t>
      </w:r>
      <w:r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Campania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achieved with the funds 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Campania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E5F6C" w:rsidRPr="002F592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Region 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granted with the funds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from the European Union</w:t>
      </w:r>
      <w:r w:rsidR="00CF1BB8" w:rsidRPr="002F592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 Superintendent 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Giuseppe </w:t>
      </w:r>
      <w:proofErr w:type="spellStart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Zampino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says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Fresco Bosco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/Cool Forest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30DCD" w:rsidRPr="00030DCD">
        <w:rPr>
          <w:rFonts w:ascii="Arial" w:eastAsia="Times New Roman" w:hAnsi="Arial" w:cs="Arial"/>
          <w:bCs/>
          <w:sz w:val="24"/>
          <w:szCs w:val="24"/>
          <w:lang w:val="en-US" w:eastAsia="it-IT"/>
        </w:rPr>
        <w:t>Superintendence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30DCD" w:rsidRPr="00030DCD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Salerno </w:t>
      </w:r>
      <w:r w:rsidR="00030DCD" w:rsidRPr="00030DC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Avellino </w:t>
      </w:r>
      <w:r w:rsidR="00030DCD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reopens the series of cultural events that already in the past transformed the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30DCD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Padula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30DCD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ci</w:t>
      </w:r>
      <w:r w:rsidR="000C013D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030DCD">
        <w:rPr>
          <w:rFonts w:ascii="Arial" w:eastAsia="Times New Roman" w:hAnsi="Arial" w:cs="Arial"/>
          <w:sz w:val="24"/>
          <w:szCs w:val="24"/>
          <w:lang w:val="en-US" w:eastAsia="it-IT"/>
        </w:rPr>
        <w:t>adel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</w:t>
      </w:r>
      <w:r w:rsidR="000E5F6C" w:rsidRPr="000E5F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contemporary art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CF1BB8" w:rsidRPr="000F5128" w:rsidRDefault="00030DCD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Sculptu</w:t>
      </w:r>
      <w:r w:rsidR="003D5D8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</w:t>
      </w:r>
      <w:r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es and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installa</w:t>
      </w:r>
      <w:r w:rsidR="003D5D8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ion</w:t>
      </w:r>
      <w:r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of large size</w:t>
      </w:r>
      <w:r w:rsidR="000E5F6C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will give a new life to the green areas of the </w:t>
      </w:r>
      <w:r w:rsidR="00562FE3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Gianni </w:t>
      </w:r>
      <w:proofErr w:type="spellStart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Dessì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a resin sculpture with inter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wined branches on the top 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0C013D">
        <w:rPr>
          <w:rFonts w:ascii="Arial" w:eastAsia="Times New Roman" w:hAnsi="Arial" w:cs="Arial"/>
          <w:sz w:val="24"/>
          <w:szCs w:val="24"/>
          <w:lang w:val="en-US" w:eastAsia="it-IT"/>
        </w:rPr>
        <w:t>height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2,80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m.);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Braco</w:t>
      </w:r>
      <w:proofErr w:type="spellEnd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Dimitrijevic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the majestic</w:t>
      </w:r>
      <w:r w:rsidR="003D5D8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stone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sculp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ure of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2,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80m.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with the golden inscription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that says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If you observe the Earth from the Moon, there is </w:t>
      </w:r>
      <w:r w:rsidR="000C013D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virtually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no distance between the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Louvre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and the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zoo";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Giuseppe Gallo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two </w:t>
      </w:r>
      <w:proofErr w:type="spellStart"/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>billy</w:t>
      </w:r>
      <w:proofErr w:type="spellEnd"/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-goats in bronze </w:t>
      </w:r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placed </w:t>
      </w:r>
      <w:r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</w:t>
      </w:r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>a walled frame where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</w:t>
      </w:r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is possible to enter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Ernesto </w:t>
      </w:r>
      <w:proofErr w:type="spellStart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Tatafiore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>the sculpture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Calamaro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montagna</w:t>
      </w:r>
      <w:proofErr w:type="spellEnd"/>
      <w:r w:rsidR="007541BF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Mountain calamari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made up of a big iron cone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 w:rsidR="00F9409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height 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2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m.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mounted by a spinning red calamari on the top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Angelo </w:t>
      </w:r>
      <w:proofErr w:type="spellStart"/>
      <w:r w:rsidR="00CF1BB8" w:rsidRPr="00030DC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Plessas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are the seven flags of embroidered fabric which are part of the work 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>Neen</w:t>
      </w:r>
      <w:proofErr w:type="spellEnd"/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virtual-conceptual movement of which the artist is one of </w:t>
      </w:r>
      <w:r w:rsidR="00F9409A">
        <w:rPr>
          <w:rFonts w:ascii="Arial" w:eastAsia="Times New Roman" w:hAnsi="Arial" w:cs="Arial"/>
          <w:sz w:val="24"/>
          <w:szCs w:val="24"/>
          <w:lang w:val="en-US" w:eastAsia="it-IT"/>
        </w:rPr>
        <w:t>its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theorists</w:t>
      </w:r>
      <w:r w:rsidR="00CF1BB8" w:rsidRPr="00030DC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Giorgio </w:t>
      </w:r>
      <w:proofErr w:type="spellStart"/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Persano</w:t>
      </w:r>
      <w:proofErr w:type="spellEnd"/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Gallery of Turin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contributed to the creation of the installation by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Luisa </w:t>
      </w:r>
      <w:proofErr w:type="spellStart"/>
      <w:r w:rsidR="00CF1BB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Rabbia</w:t>
      </w:r>
      <w:proofErr w:type="spellEnd"/>
      <w:r w:rsidR="000F512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,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ceramics on the themes of shadows, trees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fossil leaves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0F512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which was placed in the underground caves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to the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Crepuscolare</w:t>
      </w:r>
      <w:proofErr w:type="spellEnd"/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Madonna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/Twilight Madonna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0F5128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Alfredo Romano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of </w:t>
      </w:r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>polycarbonate;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>the glass sculpture by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Costas </w:t>
      </w:r>
      <w:proofErr w:type="spellStart"/>
      <w:r w:rsidR="00CF1BB8" w:rsidRPr="000F512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Varotsos</w:t>
      </w:r>
      <w:proofErr w:type="spellEnd"/>
      <w:r w:rsidR="00DF003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,</w:t>
      </w:r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"Horizon", </w:t>
      </w:r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>placed on the enclosure wall at the outski</w:t>
      </w:r>
      <w:r w:rsidR="0005598E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ts of the forest for more than 50 </w:t>
      </w:r>
      <w:proofErr w:type="spellStart"/>
      <w:r w:rsidR="00F97DD0">
        <w:rPr>
          <w:rFonts w:ascii="Arial" w:eastAsia="Times New Roman" w:hAnsi="Arial" w:cs="Arial"/>
          <w:sz w:val="24"/>
          <w:szCs w:val="24"/>
          <w:lang w:val="en-US" w:eastAsia="it-IT"/>
        </w:rPr>
        <w:t>metres</w:t>
      </w:r>
      <w:proofErr w:type="spellEnd"/>
      <w:r w:rsidR="00CF1BB8" w:rsidRPr="000F5128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9534C9" w:rsidRDefault="0005598E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After 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>great success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regards to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critics and </w:t>
      </w:r>
      <w:r w:rsidR="00824F5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>public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triennial exhibition </w:t>
      </w:r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Le </w:t>
      </w:r>
      <w:proofErr w:type="spellStart"/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Opere</w:t>
      </w:r>
      <w:proofErr w:type="spellEnd"/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e </w:t>
      </w:r>
      <w:proofErr w:type="spellStart"/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</w:t>
      </w:r>
      <w:proofErr w:type="spellEnd"/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Giorni</w:t>
      </w:r>
      <w:proofErr w:type="spellEnd"/>
      <w:r w:rsidRPr="0005598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 Works and Days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created a substantial permanent collection of contemporary art inside the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>the artistic creati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ns 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>Fresco Bosco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/Cool Forest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will enrich its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heritage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sculptures and installations will stay per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manently on display in the Park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a video by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Mario Franco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will testify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theatrical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musical 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events and 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performances 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>of the opening night</w:t>
      </w:r>
      <w:r w:rsidR="00CF1BB8" w:rsidRPr="0005598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9534C9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After the modification of the landscape, made during the two editions of 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proofErr w:type="spellStart"/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>Ortus</w:t>
      </w:r>
      <w:proofErr w:type="spellEnd"/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>Artis</w:t>
      </w:r>
      <w:proofErr w:type="spellEnd"/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>Fresco Bosco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/Cool Forest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>goes</w:t>
      </w:r>
      <w:r w:rsidR="009534C9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</w:t>
      </w:r>
      <w:r w:rsidR="00DF0032">
        <w:rPr>
          <w:rFonts w:ascii="Arial" w:eastAsia="Times New Roman" w:hAnsi="Arial" w:cs="Arial"/>
          <w:sz w:val="24"/>
          <w:szCs w:val="24"/>
          <w:lang w:val="en-US" w:eastAsia="it-IT"/>
        </w:rPr>
        <w:t>its</w:t>
      </w:r>
      <w:r w:rsidR="009534C9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works 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beyond </w:t>
      </w:r>
      <w:r w:rsidR="009534C9" w:rsidRPr="009534C9">
        <w:rPr>
          <w:rFonts w:ascii="Arial" w:eastAsia="Times New Roman" w:hAnsi="Arial" w:cs="Arial"/>
          <w:sz w:val="24"/>
          <w:szCs w:val="24"/>
          <w:lang w:val="en-US" w:eastAsia="it-IT"/>
        </w:rPr>
        <w:t>th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 the </w:t>
      </w:r>
      <w:r w:rsidR="00D41587">
        <w:rPr>
          <w:rFonts w:ascii="Arial" w:eastAsia="Times New Roman" w:hAnsi="Arial" w:cs="Arial"/>
          <w:sz w:val="24"/>
          <w:szCs w:val="24"/>
          <w:lang w:val="en-US" w:eastAsia="it-IT"/>
        </w:rPr>
        <w:t>surrounding p</w:t>
      </w:r>
      <w:r w:rsidR="009534C9">
        <w:rPr>
          <w:rFonts w:ascii="Arial" w:eastAsia="Times New Roman" w:hAnsi="Arial" w:cs="Arial"/>
          <w:sz w:val="24"/>
          <w:szCs w:val="24"/>
          <w:lang w:val="en-US" w:eastAsia="it-IT"/>
        </w:rPr>
        <w:t>ark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F7436E" w:rsidRDefault="00936368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lastRenderedPageBreak/>
        <w:t>U</w:t>
      </w:r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na</w:t>
      </w:r>
      <w:proofErr w:type="spellEnd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Notte</w:t>
      </w:r>
      <w:proofErr w:type="spellEnd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di Arte </w:t>
      </w:r>
      <w:proofErr w:type="spellStart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Totale</w:t>
      </w:r>
      <w:proofErr w:type="spellEnd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"</w:t>
      </w:r>
      <w:proofErr w:type="spellStart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inaugura</w:t>
      </w:r>
      <w:proofErr w:type="spellEnd"/>
      <w:r w:rsidR="00CF1BB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" Fresco Bosco</w:t>
      </w:r>
      <w:r w:rsidR="009534C9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/ A </w:t>
      </w:r>
      <w:r w:rsidR="00BA3628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</w:t>
      </w:r>
      <w:r w:rsidR="009534C9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ight of Total Art "</w:t>
      </w:r>
      <w:r w:rsidR="007A369D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launches</w:t>
      </w:r>
      <w:r w:rsidR="009534C9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"</w:t>
      </w:r>
      <w:r w:rsidR="008A1624"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Cool Forest</w:t>
      </w:r>
    </w:p>
    <w:p w:rsidR="00CF1BB8" w:rsidRPr="009534C9" w:rsidRDefault="009534C9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>Two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>pied pipers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": 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artist </w:t>
      </w:r>
      <w:r w:rsidR="00CF1BB8" w:rsidRPr="009534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Alessandro </w:t>
      </w:r>
      <w:proofErr w:type="spellStart"/>
      <w:r w:rsidR="00CF1BB8" w:rsidRPr="009534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Bergonzoni</w:t>
      </w:r>
      <w:proofErr w:type="spellEnd"/>
      <w:r w:rsidRPr="009534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,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 plays with words, and the actress </w:t>
      </w:r>
      <w:r w:rsidR="00CF1BB8" w:rsidRPr="009534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Alessandra </w:t>
      </w:r>
      <w:proofErr w:type="spellStart"/>
      <w:r w:rsidR="00CF1BB8" w:rsidRPr="009534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Vanzi</w:t>
      </w:r>
      <w:proofErr w:type="spellEnd"/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will accompany the visitors through the </w:t>
      </w:r>
      <w:r w:rsidR="007A369D">
        <w:rPr>
          <w:rFonts w:ascii="Arial" w:eastAsia="Times New Roman" w:hAnsi="Arial" w:cs="Arial"/>
          <w:sz w:val="24"/>
          <w:szCs w:val="24"/>
          <w:lang w:val="en-US" w:eastAsia="it-IT"/>
        </w:rPr>
        <w:t>paths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this experience of total art, offering the public different ways of looking through the artistic kaleidoscope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park of the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thus transform in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 interactive environment, in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Pr="009534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 opportunity for interacti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on, in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place of story-telling</w:t>
      </w:r>
      <w:r w:rsidR="00CF1BB8" w:rsidRPr="009534C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430942" w:rsidRDefault="009534C9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enter and </w:t>
      </w:r>
      <w:r w:rsidR="00430942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delve at night into a forest lively with </w:t>
      </w:r>
      <w:r w:rsidR="00CF1BB8" w:rsidRPr="004309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performances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30942" w:rsidRPr="00430942">
        <w:rPr>
          <w:rFonts w:ascii="Arial" w:eastAsia="Times New Roman" w:hAnsi="Arial" w:cs="Arial"/>
          <w:sz w:val="24"/>
          <w:szCs w:val="24"/>
          <w:lang w:val="en-US" w:eastAsia="it-IT"/>
        </w:rPr>
        <w:t>will leave an unforgettable memory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430942" w:rsidRPr="00430942">
        <w:rPr>
          <w:rFonts w:ascii="Arial" w:eastAsia="Times New Roman" w:hAnsi="Arial" w:cs="Arial"/>
          <w:sz w:val="24"/>
          <w:szCs w:val="24"/>
          <w:lang w:val="en-US" w:eastAsia="it-IT"/>
        </w:rPr>
        <w:t>the audience will be involved in a concrete experience of the</w:t>
      </w:r>
      <w:r w:rsidR="00430942">
        <w:rPr>
          <w:rFonts w:ascii="Arial" w:eastAsia="Times New Roman" w:hAnsi="Arial" w:cs="Arial"/>
          <w:sz w:val="24"/>
          <w:szCs w:val="24"/>
          <w:lang w:val="en-US" w:eastAsia="it-IT"/>
        </w:rPr>
        <w:t>atre-</w:t>
      </w:r>
      <w:r w:rsidR="00430942" w:rsidRPr="00430942">
        <w:rPr>
          <w:rFonts w:ascii="Arial" w:eastAsia="Times New Roman" w:hAnsi="Arial" w:cs="Arial"/>
          <w:sz w:val="24"/>
          <w:szCs w:val="24"/>
          <w:lang w:val="en-US" w:eastAsia="it-IT"/>
        </w:rPr>
        <w:t>nature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deeply rich in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content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74139C" w:rsidRDefault="00430942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Morra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promotes the intervention of </w:t>
      </w:r>
      <w:r w:rsidR="00CF1BB8" w:rsidRPr="004309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Hermann </w:t>
      </w:r>
      <w:proofErr w:type="spellStart"/>
      <w:r w:rsidR="00CF1BB8" w:rsidRPr="004309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Nitsch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four 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>location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 in the Park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At 8pm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concert event 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"String Quintet"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will start, thought of by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Nitsch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1998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the distribution of bread and wine to the people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seated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forest in 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stillness of the night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In the park two video-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presentation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17A1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can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 admired, 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Azioni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1962-2003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/Action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1962-2003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Azione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dei</w:t>
      </w:r>
      <w:proofErr w:type="spellEnd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6 </w:t>
      </w:r>
      <w:proofErr w:type="spellStart"/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>giorni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/6 days Action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At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1.30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am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at the monumental staircase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one will be a</w:t>
      </w:r>
      <w:r w:rsidR="0074139C">
        <w:rPr>
          <w:rFonts w:ascii="Arial" w:eastAsia="Times New Roman" w:hAnsi="Arial" w:cs="Arial"/>
          <w:sz w:val="24"/>
          <w:szCs w:val="24"/>
          <w:lang w:val="en-US" w:eastAsia="it-IT"/>
        </w:rPr>
        <w:t>bl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e to listen to </w:t>
      </w:r>
      <w:r w:rsidRPr="00430942">
        <w:rPr>
          <w:rFonts w:ascii="Arial" w:eastAsia="Times New Roman" w:hAnsi="Arial" w:cs="Arial"/>
          <w:sz w:val="24"/>
          <w:szCs w:val="24"/>
          <w:lang w:val="en-US" w:eastAsia="it-IT"/>
        </w:rPr>
        <w:t>string music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interpreted by a quintet</w:t>
      </w:r>
      <w:r w:rsidR="00CF1BB8" w:rsidRPr="004309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673048"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="0074139C">
        <w:rPr>
          <w:rFonts w:ascii="Arial" w:eastAsia="Times New Roman" w:hAnsi="Arial" w:cs="Arial"/>
          <w:sz w:val="24"/>
          <w:szCs w:val="24"/>
          <w:lang w:val="en-US" w:eastAsia="it-IT"/>
        </w:rPr>
        <w:t>ll the parti</w:t>
      </w:r>
      <w:r w:rsidRPr="0074139C">
        <w:rPr>
          <w:rFonts w:ascii="Arial" w:eastAsia="Times New Roman" w:hAnsi="Arial" w:cs="Arial"/>
          <w:sz w:val="24"/>
          <w:szCs w:val="24"/>
          <w:lang w:val="en-US" w:eastAsia="it-IT"/>
        </w:rPr>
        <w:t>cipa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>n</w:t>
      </w:r>
      <w:r w:rsidRPr="0074139C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will be given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torches to stroll in the park</w:t>
      </w:r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when they will 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quenched the starry sky will be observed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waiting for dawn</w:t>
      </w:r>
      <w:r w:rsidR="006C57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"meditating on </w:t>
      </w:r>
      <w:r w:rsidR="0074139C">
        <w:rPr>
          <w:rFonts w:ascii="Arial" w:eastAsia="Times New Roman" w:hAnsi="Arial" w:cs="Arial"/>
          <w:sz w:val="24"/>
          <w:szCs w:val="24"/>
          <w:lang w:val="en-US" w:eastAsia="it-IT"/>
        </w:rPr>
        <w:t>existence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In the work by</w:t>
      </w:r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>Nitsch</w:t>
      </w:r>
      <w:proofErr w:type="spellEnd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music has always been a fundamental element of the </w:t>
      </w:r>
      <w:proofErr w:type="spellStart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>Orgien</w:t>
      </w:r>
      <w:proofErr w:type="spellEnd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>Misterien</w:t>
      </w:r>
      <w:proofErr w:type="spellEnd"/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Theater,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complex form 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BA3628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total art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</w:t>
      </w:r>
      <w:proofErr w:type="spellStart"/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synesthetically</w:t>
      </w:r>
      <w:proofErr w:type="spellEnd"/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converge theatre, painting, music and any other artistic dis</w:t>
      </w:r>
      <w:r w:rsidR="0074139C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ipline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including </w:t>
      </w:r>
      <w:r w:rsidR="0074139C" w:rsidRPr="0074139C">
        <w:rPr>
          <w:rFonts w:ascii="Arial" w:eastAsia="Times New Roman" w:hAnsi="Arial" w:cs="Arial"/>
          <w:sz w:val="24"/>
          <w:szCs w:val="24"/>
          <w:lang w:val="en-US" w:eastAsia="it-IT"/>
        </w:rPr>
        <w:t>all the fields of experience, on the basis of a</w:t>
      </w:r>
      <w:r w:rsidR="0074139C">
        <w:rPr>
          <w:rFonts w:ascii="Arial" w:eastAsia="Times New Roman" w:hAnsi="Arial" w:cs="Arial"/>
          <w:sz w:val="24"/>
          <w:szCs w:val="24"/>
          <w:lang w:val="en-US" w:eastAsia="it-IT"/>
        </w:rPr>
        <w:t>n all-inclusive consciously elaborate project</w:t>
      </w:r>
      <w:r w:rsidR="00CF1BB8" w:rsidRPr="0074139C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F7436E" w:rsidRDefault="00CF1BB8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Antonio </w:t>
      </w:r>
      <w:proofErr w:type="spellStart"/>
      <w:r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Rezza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C57D3" w:rsidRPr="0004013B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Flavia</w:t>
      </w:r>
      <w:proofErr w:type="spellEnd"/>
      <w:r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Mastrella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C57D3" w:rsidRPr="0004013B">
        <w:rPr>
          <w:rFonts w:ascii="Arial" w:eastAsia="Times New Roman" w:hAnsi="Arial" w:cs="Arial"/>
          <w:sz w:val="24"/>
          <w:szCs w:val="24"/>
          <w:lang w:val="en-US" w:eastAsia="it-IT"/>
        </w:rPr>
        <w:t>will perform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31E1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Facciamo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prendere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aria al </w:t>
      </w:r>
      <w:proofErr w:type="spellStart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teatro</w:t>
      </w:r>
      <w:proofErr w:type="spellEnd"/>
      <w:r w:rsidR="006C57D3" w:rsidRPr="0004013B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>Let fresh air into theatre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": </w:t>
      </w:r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scenery paintings are suspended in the air by </w:t>
      </w:r>
      <w:proofErr w:type="spellStart"/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>coloured</w:t>
      </w:r>
      <w:proofErr w:type="spellEnd"/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threads and the </w:t>
      </w:r>
      <w:r w:rsidR="00673048">
        <w:rPr>
          <w:rFonts w:ascii="Arial" w:eastAsia="Times New Roman" w:hAnsi="Arial" w:cs="Arial"/>
          <w:sz w:val="24"/>
          <w:szCs w:val="24"/>
          <w:lang w:val="en-US" w:eastAsia="it-IT"/>
        </w:rPr>
        <w:t>space</w:t>
      </w:r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will be li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04013B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up by several lights </w:t>
      </w:r>
      <w:r w:rsidR="0004013B">
        <w:rPr>
          <w:rFonts w:ascii="Arial" w:eastAsia="Times New Roman" w:hAnsi="Arial" w:cs="Arial"/>
          <w:sz w:val="24"/>
          <w:szCs w:val="24"/>
          <w:lang w:val="en-US" w:eastAsia="it-IT"/>
        </w:rPr>
        <w:t>placed on the surrounding trees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Giuseppe </w:t>
      </w:r>
      <w:proofErr w:type="spellStart"/>
      <w:r w:rsidRPr="00F7436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Zevola</w:t>
      </w:r>
      <w:proofErr w:type="spellEnd"/>
      <w:r w:rsidRPr="00F7436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4013B" w:rsidRPr="00F7436E">
        <w:rPr>
          <w:rFonts w:ascii="Arial" w:eastAsia="Times New Roman" w:hAnsi="Arial" w:cs="Arial"/>
          <w:sz w:val="24"/>
          <w:szCs w:val="24"/>
          <w:lang w:val="en-US" w:eastAsia="it-IT"/>
        </w:rPr>
        <w:t>will read poems</w:t>
      </w:r>
      <w:r w:rsidRPr="00F7436E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04013B" w:rsidRDefault="0004013B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cypress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avenue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will become the scenic design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Agogno</w:t>
      </w:r>
      <w:proofErr w:type="spellEnd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 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gogna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/I long for the pillory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show by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Alfonso </w:t>
      </w:r>
      <w:proofErr w:type="spellStart"/>
      <w:r w:rsidR="00CF1BB8" w:rsidRPr="0004013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Benadduce</w:t>
      </w:r>
      <w:proofErr w:type="spellEnd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author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director and main interpreter of the work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The actors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among which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are 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Francesca 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Cutolo</w:t>
      </w:r>
      <w:proofErr w:type="spellEnd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Benedetta</w:t>
      </w:r>
      <w:proofErr w:type="spellEnd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Cesqui</w:t>
      </w:r>
      <w:proofErr w:type="spellEnd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will roam along the boulevard </w:t>
      </w:r>
      <w:proofErr w:type="spellStart"/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duell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ing</w:t>
      </w:r>
      <w:proofErr w:type="spellEnd"/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wandering naked in a parade with paintings hanging from their necks, being sp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at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the face by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flowers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In the end they will reach the pillory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Pr="0004013B">
        <w:rPr>
          <w:rFonts w:ascii="Arial" w:eastAsia="Times New Roman" w:hAnsi="Arial" w:cs="Arial"/>
          <w:sz w:val="24"/>
          <w:szCs w:val="24"/>
          <w:lang w:val="en-US" w:eastAsia="it-IT"/>
        </w:rPr>
        <w:t>deliverance for the paralysis of art</w:t>
      </w:r>
      <w:r w:rsidR="00CF1BB8" w:rsidRPr="0004013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404F01" w:rsidRDefault="0004013B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C2693">
        <w:rPr>
          <w:rFonts w:ascii="Arial" w:eastAsia="Times New Roman" w:hAnsi="Arial" w:cs="Arial"/>
          <w:sz w:val="24"/>
          <w:szCs w:val="24"/>
          <w:lang w:val="en-US" w:eastAsia="it-IT"/>
        </w:rPr>
        <w:t>The group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O </w:t>
      </w:r>
      <w:proofErr w:type="spellStart"/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Thiasos</w:t>
      </w:r>
      <w:proofErr w:type="spellEnd"/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Teatro</w:t>
      </w:r>
      <w:proofErr w:type="spellEnd"/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F1BB8" w:rsidRPr="007C269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Natura</w:t>
      </w:r>
      <w:proofErr w:type="spellEnd"/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will put up the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travelling</w:t>
      </w:r>
      <w:r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show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Demet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ra</w:t>
      </w:r>
      <w:proofErr w:type="spellEnd"/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 </w:t>
      </w:r>
      <w:proofErr w:type="spellStart"/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Persefone</w:t>
      </w:r>
      <w:proofErr w:type="spellEnd"/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/Demeter and Persephone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",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inspired by the 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>story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kidnapping 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Perse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ph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one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the Death God and of the pilgrimage of 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>Demet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>er (goddess of nature and inconsolable mother)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>looking for her lost daughter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tale drifts along the river of 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duet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song whic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h accompani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>es the development of the story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The perception of the noises and sounds of the forest mingles with the words of the tale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the cha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>racters evoked from the story-t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>elling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(accompanied by polyphonic songs from the Mediterr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>ane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oral tradition) </w:t>
      </w:r>
      <w:r w:rsidR="007C2693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>turn into the</w:t>
      </w:r>
      <w:r w:rsid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04F01">
        <w:rPr>
          <w:rFonts w:ascii="Arial" w:eastAsia="Times New Roman" w:hAnsi="Arial" w:cs="Arial"/>
          <w:sz w:val="24"/>
          <w:szCs w:val="24"/>
          <w:lang w:val="en-US" w:eastAsia="it-IT"/>
        </w:rPr>
        <w:t>blurry and changing shadows which the night prompts</w:t>
      </w:r>
      <w:r w:rsidR="00CF1BB8" w:rsidRPr="007C269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04F01" w:rsidRPr="00404F01">
        <w:rPr>
          <w:rFonts w:ascii="Arial" w:eastAsia="Times New Roman" w:hAnsi="Arial" w:cs="Arial"/>
          <w:sz w:val="24"/>
          <w:szCs w:val="24"/>
          <w:lang w:val="en-US" w:eastAsia="it-IT"/>
        </w:rPr>
        <w:t>The show underlines the eternal myth and mystery of nature</w:t>
      </w:r>
      <w:r w:rsidR="00CF1BB8" w:rsidRPr="00404F01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F1BB8" w:rsidRPr="00761E8F" w:rsidRDefault="008515ED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3956C9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F1BB8" w:rsidRPr="003956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Lovett/</w:t>
      </w:r>
      <w:proofErr w:type="spellStart"/>
      <w:r w:rsidR="00CF1BB8" w:rsidRPr="003956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Codagnone</w:t>
      </w:r>
      <w:proofErr w:type="spellEnd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will interpret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"Obliquities", </w:t>
      </w:r>
      <w:r w:rsidRPr="003956C9">
        <w:rPr>
          <w:rFonts w:ascii="Arial" w:eastAsia="Times New Roman" w:hAnsi="Arial" w:cs="Arial"/>
          <w:sz w:val="24"/>
          <w:szCs w:val="24"/>
          <w:lang w:val="en-US" w:eastAsia="it-IT"/>
        </w:rPr>
        <w:t>a performance on the dynamics between love and power which investigate the relationship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couple, the 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sense of imposition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the difficulty of communication and deficiency of language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CF1BB8" w:rsidRPr="003956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Antonio </w:t>
      </w:r>
      <w:proofErr w:type="spellStart"/>
      <w:r w:rsidR="00CF1BB8" w:rsidRPr="003956C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Caggiano</w:t>
      </w:r>
      <w:proofErr w:type="spellEnd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wit</w:t>
      </w:r>
      <w:r w:rsidR="003956C9">
        <w:rPr>
          <w:rFonts w:ascii="Arial" w:eastAsia="Times New Roman" w:hAnsi="Arial" w:cs="Arial"/>
          <w:sz w:val="24"/>
          <w:szCs w:val="24"/>
          <w:lang w:val="en-US" w:eastAsia="it-IT"/>
        </w:rPr>
        <w:t>h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assistance of 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Marcello </w:t>
      </w:r>
      <w:proofErr w:type="spellStart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>Filotei</w:t>
      </w:r>
      <w:proofErr w:type="spellEnd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>will liven up the forest that runs along the elect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onic music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boxes</w:t>
      </w:r>
      <w:r w:rsidR="003956C9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his 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concert-performance "La </w:t>
      </w:r>
      <w:proofErr w:type="spellStart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>foresta</w:t>
      </w:r>
      <w:proofErr w:type="spellEnd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>incantata</w:t>
      </w:r>
      <w:proofErr w:type="spellEnd"/>
      <w:r w:rsidR="003956C9">
        <w:rPr>
          <w:rFonts w:ascii="Arial" w:eastAsia="Times New Roman" w:hAnsi="Arial" w:cs="Arial"/>
          <w:sz w:val="24"/>
          <w:szCs w:val="24"/>
          <w:lang w:val="en-US" w:eastAsia="it-IT"/>
        </w:rPr>
        <w:t>/The enchanted forest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3956C9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 xml:space="preserve">composition inspired by the painting of Pollock 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which 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was named after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it is a journey inside a forest of animated sounding objects and suspended percussion instruments which produce changing sounds (also thanks to the electronics)</w:t>
      </w:r>
      <w:r w:rsidR="00CF1BB8" w:rsidRPr="0039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761E8F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cooperation with the 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Pack </w:t>
      </w:r>
      <w:r w:rsidR="00761E8F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Gallery and with the coordination of 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Martina </w:t>
      </w:r>
      <w:proofErr w:type="spellStart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>Cavallarin</w:t>
      </w:r>
      <w:proofErr w:type="spellEnd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CF1BB8" w:rsidRPr="00761E8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Franko+B</w:t>
      </w:r>
      <w:proofErr w:type="spellEnd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1E8F" w:rsidRPr="00761E8F">
        <w:rPr>
          <w:rFonts w:ascii="Arial" w:eastAsia="Times New Roman" w:hAnsi="Arial" w:cs="Arial"/>
          <w:sz w:val="24"/>
          <w:szCs w:val="24"/>
          <w:lang w:val="en-US" w:eastAsia="it-IT"/>
        </w:rPr>
        <w:t>will lead the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performance "Don't leave me this way" </w:t>
      </w:r>
      <w:r w:rsidR="00761E8F" w:rsidRPr="00761E8F">
        <w:rPr>
          <w:rFonts w:ascii="Arial" w:eastAsia="Times New Roman" w:hAnsi="Arial" w:cs="Arial"/>
          <w:sz w:val="24"/>
          <w:szCs w:val="24"/>
          <w:lang w:val="en-US" w:eastAsia="it-IT"/>
        </w:rPr>
        <w:t>next to the monumental sta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ir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="00761E8F" w:rsidRPr="00761E8F">
        <w:rPr>
          <w:rFonts w:ascii="Arial" w:eastAsia="Times New Roman" w:hAnsi="Arial" w:cs="Arial"/>
          <w:sz w:val="24"/>
          <w:szCs w:val="24"/>
          <w:lang w:val="en-US" w:eastAsia="it-IT"/>
        </w:rPr>
        <w:t>ase: a work based on the sense of estrangement and fear, where blinding lights create a wall that separates the audience from the artist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who feels hunted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CF1BB8" w:rsidRPr="00761E8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Matteo </w:t>
      </w:r>
      <w:proofErr w:type="spellStart"/>
      <w:r w:rsidR="00CF1BB8" w:rsidRPr="00761E8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Basilè</w:t>
      </w:r>
      <w:proofErr w:type="spellEnd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will do the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performance "Per </w:t>
      </w:r>
      <w:proofErr w:type="spellStart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>grazia</w:t>
      </w:r>
      <w:proofErr w:type="spellEnd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>ricevuta</w:t>
      </w:r>
      <w:proofErr w:type="spellEnd"/>
      <w:r w:rsidR="00761E8F">
        <w:rPr>
          <w:rFonts w:ascii="Arial" w:eastAsia="Times New Roman" w:hAnsi="Arial" w:cs="Arial"/>
          <w:sz w:val="24"/>
          <w:szCs w:val="24"/>
          <w:lang w:val="en-US" w:eastAsia="it-IT"/>
        </w:rPr>
        <w:t>/For grace received</w:t>
      </w:r>
      <w:r w:rsidR="00CF1BB8" w:rsidRPr="00761E8F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CF1BB8" w:rsidRPr="006A2E39" w:rsidRDefault="00CF1BB8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6A2E3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Pino</w:t>
      </w:r>
      <w:proofErr w:type="spellEnd"/>
      <w:r w:rsidRPr="006A2E3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6A2E3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Pipoli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will act in the short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"La Fata e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Corvina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cantata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nel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bosco</w:t>
      </w:r>
      <w:proofErr w:type="spellEnd"/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/The fairy and Raven-black in sing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ing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the forest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accompanied by the voice of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Manuela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Barile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A2E39">
        <w:rPr>
          <w:rFonts w:ascii="Arial" w:eastAsia="Times New Roman" w:hAnsi="Arial" w:cs="Arial"/>
          <w:sz w:val="24"/>
          <w:szCs w:val="24"/>
          <w:lang w:val="en-US" w:eastAsia="it-IT"/>
        </w:rPr>
        <w:t>featuring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Michele Pagano </w:t>
      </w:r>
      <w:r w:rsid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musical composition by 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Andrea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Biagioli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8A1624" w:rsidRDefault="00CF1BB8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Maria Giovanna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Sessa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Director of the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states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Carthusian</w:t>
      </w:r>
      <w:proofErr w:type="spellEnd"/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Desertum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comes back to life as a </w:t>
      </w:r>
      <w:r w:rsidR="000D181A">
        <w:rPr>
          <w:rFonts w:ascii="Arial" w:eastAsia="Times New Roman" w:hAnsi="Arial" w:cs="Arial"/>
          <w:sz w:val="24"/>
          <w:szCs w:val="24"/>
          <w:lang w:val="en-US" w:eastAsia="it-IT"/>
        </w:rPr>
        <w:t>place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where to cultivate the spirit and to </w:t>
      </w:r>
      <w:r w:rsidR="006A2E39">
        <w:rPr>
          <w:rFonts w:ascii="Arial" w:eastAsia="Times New Roman" w:hAnsi="Arial" w:cs="Arial"/>
          <w:sz w:val="24"/>
          <w:szCs w:val="24"/>
          <w:lang w:val="en-US" w:eastAsia="it-IT"/>
        </w:rPr>
        <w:t>intr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="006A2E39">
        <w:rPr>
          <w:rFonts w:ascii="Arial" w:eastAsia="Times New Roman" w:hAnsi="Arial" w:cs="Arial"/>
          <w:sz w:val="24"/>
          <w:szCs w:val="24"/>
          <w:lang w:val="en-US" w:eastAsia="it-IT"/>
        </w:rPr>
        <w:t>duce m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="006A2E39">
        <w:rPr>
          <w:rFonts w:ascii="Arial" w:eastAsia="Times New Roman" w:hAnsi="Arial" w:cs="Arial"/>
          <w:sz w:val="24"/>
          <w:szCs w:val="24"/>
          <w:lang w:val="en-US" w:eastAsia="it-IT"/>
        </w:rPr>
        <w:t>n and nature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Gennaro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Miccio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Keeper of the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say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while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</w:t>
      </w:r>
      <w:proofErr w:type="spellStart"/>
      <w:r w:rsidRPr="00B81ABD">
        <w:rPr>
          <w:rFonts w:ascii="Arial" w:eastAsia="Times New Roman" w:hAnsi="Arial" w:cs="Arial"/>
          <w:i/>
          <w:sz w:val="24"/>
          <w:szCs w:val="24"/>
          <w:lang w:val="en-US" w:eastAsia="it-IT"/>
        </w:rPr>
        <w:t>Ortus</w:t>
      </w:r>
      <w:proofErr w:type="spellEnd"/>
      <w:r w:rsidRPr="00B81ABD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</w:t>
      </w:r>
      <w:proofErr w:type="spellStart"/>
      <w:r w:rsidRPr="00B81ABD">
        <w:rPr>
          <w:rFonts w:ascii="Arial" w:eastAsia="Times New Roman" w:hAnsi="Arial" w:cs="Arial"/>
          <w:i/>
          <w:sz w:val="24"/>
          <w:szCs w:val="24"/>
          <w:lang w:val="en-US" w:eastAsia="it-IT"/>
        </w:rPr>
        <w:t>Artis</w:t>
      </w:r>
      <w:proofErr w:type="spellEnd"/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archit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>ects and landscape</w:t>
      </w:r>
      <w:r w:rsidR="00BA3628">
        <w:rPr>
          <w:rFonts w:ascii="Arial" w:eastAsia="Times New Roman" w:hAnsi="Arial" w:cs="Arial"/>
          <w:sz w:val="24"/>
          <w:szCs w:val="24"/>
          <w:lang w:val="en-US" w:eastAsia="it-IT"/>
        </w:rPr>
        <w:t>rs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red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6A2E39"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fined the green areas of the </w:t>
      </w:r>
      <w:r w:rsidR="00BA3628" w:rsidRPr="00BA3628">
        <w:rPr>
          <w:rFonts w:ascii="Arial" w:eastAsia="Times New Roman" w:hAnsi="Arial" w:cs="Arial"/>
          <w:sz w:val="24"/>
          <w:szCs w:val="24"/>
          <w:lang w:val="en-US" w:eastAsia="it-IT"/>
        </w:rPr>
        <w:t>Charterhouse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in </w:t>
      </w:r>
      <w:r w:rsidRPr="00B81ABD">
        <w:rPr>
          <w:rFonts w:ascii="Arial" w:eastAsia="Times New Roman" w:hAnsi="Arial" w:cs="Arial"/>
          <w:i/>
          <w:sz w:val="24"/>
          <w:szCs w:val="24"/>
          <w:lang w:val="en-US" w:eastAsia="it-IT"/>
        </w:rPr>
        <w:t>Fresco Bosco</w:t>
      </w:r>
      <w:r w:rsidR="008A1624" w:rsidRPr="00B81ABD">
        <w:rPr>
          <w:rFonts w:ascii="Arial" w:eastAsia="Times New Roman" w:hAnsi="Arial" w:cs="Arial"/>
          <w:i/>
          <w:sz w:val="24"/>
          <w:szCs w:val="24"/>
          <w:lang w:val="en-US" w:eastAsia="it-IT"/>
        </w:rPr>
        <w:t>/Cool Forest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the artists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light up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A1624">
        <w:rPr>
          <w:rFonts w:ascii="Arial" w:eastAsia="Times New Roman" w:hAnsi="Arial" w:cs="Arial"/>
          <w:sz w:val="24"/>
          <w:szCs w:val="24"/>
          <w:lang w:val="en-US" w:eastAsia="it-IT"/>
        </w:rPr>
        <w:t>the huge outdoor space of</w:t>
      </w:r>
      <w:r w:rsidR="00FF57D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park with their creativity</w:t>
      </w:r>
      <w:r w:rsidRPr="006A2E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</w:p>
    <w:p w:rsidR="00CF1BB8" w:rsidRDefault="0095380B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424A9B">
        <w:rPr>
          <w:rFonts w:ascii="Arial" w:eastAsia="Times New Roman" w:hAnsi="Arial" w:cs="Arial"/>
          <w:sz w:val="24"/>
          <w:szCs w:val="24"/>
          <w:lang w:val="en-US" w:eastAsia="it-IT"/>
        </w:rPr>
        <w:t>outdoor</w:t>
      </w:r>
      <w:r w:rsidR="008A1624" w:rsidRPr="008A162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coordination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</w:t>
      </w:r>
      <w:r w:rsidR="008A1624" w:rsidRPr="008A162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CF1BB8" w:rsidRPr="008A162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Giuliana </w:t>
      </w:r>
      <w:proofErr w:type="spellStart"/>
      <w:r w:rsidR="00CF1BB8" w:rsidRPr="008A1624">
        <w:rPr>
          <w:rFonts w:ascii="Arial" w:eastAsia="Times New Roman" w:hAnsi="Arial" w:cs="Arial"/>
          <w:sz w:val="24"/>
          <w:szCs w:val="24"/>
          <w:lang w:val="en-US" w:eastAsia="it-IT"/>
        </w:rPr>
        <w:t>Picarelli</w:t>
      </w:r>
      <w:proofErr w:type="spellEnd"/>
      <w:r w:rsidR="00CF1BB8" w:rsidRPr="008A1624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AB3C4B" w:rsidRPr="00E524CB" w:rsidRDefault="00BB0533" w:rsidP="00AB3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 o</w:t>
      </w:r>
      <w:bookmarkStart w:id="0" w:name="_GoBack"/>
      <w:bookmarkEnd w:id="0"/>
      <w:r w:rsidR="00AB3C4B" w:rsidRPr="00936368">
        <w:rPr>
          <w:rFonts w:ascii="Arial" w:hAnsi="Arial" w:cs="Arial"/>
          <w:b/>
          <w:sz w:val="24"/>
          <w:szCs w:val="24"/>
        </w:rPr>
        <w:t>ffice</w:t>
      </w:r>
      <w:r w:rsidR="00AB3C4B" w:rsidRPr="00E524CB">
        <w:rPr>
          <w:rFonts w:ascii="Arial" w:hAnsi="Arial"/>
          <w:b/>
          <w:snapToGrid w:val="0"/>
          <w:sz w:val="24"/>
          <w:szCs w:val="24"/>
          <w:lang w:eastAsia="it-IT"/>
        </w:rPr>
        <w:t>: Irma Bianchi Comunicazione</w:t>
      </w:r>
    </w:p>
    <w:p w:rsidR="00AB3C4B" w:rsidRPr="008A1624" w:rsidRDefault="00AB3C4B" w:rsidP="00CF1B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E8353E" w:rsidRPr="008A1624" w:rsidRDefault="00E8353E" w:rsidP="00CF1BB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E8353E" w:rsidRPr="008A1624" w:rsidSect="0093636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4B" w:rsidRDefault="00AB3C4B" w:rsidP="00AB3C4B">
      <w:pPr>
        <w:spacing w:after="0" w:line="240" w:lineRule="auto"/>
      </w:pPr>
      <w:r>
        <w:separator/>
      </w:r>
    </w:p>
  </w:endnote>
  <w:endnote w:type="continuationSeparator" w:id="0">
    <w:p w:rsidR="00AB3C4B" w:rsidRDefault="00AB3C4B" w:rsidP="00AB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4B" w:rsidRDefault="00AB3C4B" w:rsidP="00AB3C4B">
      <w:pPr>
        <w:spacing w:after="0" w:line="240" w:lineRule="auto"/>
      </w:pPr>
      <w:r>
        <w:separator/>
      </w:r>
    </w:p>
  </w:footnote>
  <w:footnote w:type="continuationSeparator" w:id="0">
    <w:p w:rsidR="00AB3C4B" w:rsidRDefault="00AB3C4B" w:rsidP="00AB3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B8"/>
    <w:rsid w:val="00030DCD"/>
    <w:rsid w:val="0004013B"/>
    <w:rsid w:val="0005598E"/>
    <w:rsid w:val="000C013D"/>
    <w:rsid w:val="000D181A"/>
    <w:rsid w:val="000E5F6C"/>
    <w:rsid w:val="000F5128"/>
    <w:rsid w:val="00131E1B"/>
    <w:rsid w:val="002F5927"/>
    <w:rsid w:val="003956C9"/>
    <w:rsid w:val="003D5D85"/>
    <w:rsid w:val="00404F01"/>
    <w:rsid w:val="00424A9B"/>
    <w:rsid w:val="00430942"/>
    <w:rsid w:val="00562FE3"/>
    <w:rsid w:val="00611B69"/>
    <w:rsid w:val="00613DAB"/>
    <w:rsid w:val="00673048"/>
    <w:rsid w:val="006A2E39"/>
    <w:rsid w:val="006C57D3"/>
    <w:rsid w:val="0074139C"/>
    <w:rsid w:val="007541BF"/>
    <w:rsid w:val="00761E8F"/>
    <w:rsid w:val="007A369D"/>
    <w:rsid w:val="007C2693"/>
    <w:rsid w:val="00824F5A"/>
    <w:rsid w:val="008515ED"/>
    <w:rsid w:val="008A1624"/>
    <w:rsid w:val="00936368"/>
    <w:rsid w:val="00950CA2"/>
    <w:rsid w:val="009534C9"/>
    <w:rsid w:val="0095380B"/>
    <w:rsid w:val="009666F3"/>
    <w:rsid w:val="009E2A45"/>
    <w:rsid w:val="00A17933"/>
    <w:rsid w:val="00A17A18"/>
    <w:rsid w:val="00AB3C4B"/>
    <w:rsid w:val="00B81ABD"/>
    <w:rsid w:val="00BA3628"/>
    <w:rsid w:val="00BB0533"/>
    <w:rsid w:val="00C00FEB"/>
    <w:rsid w:val="00CC72C0"/>
    <w:rsid w:val="00CF1BB8"/>
    <w:rsid w:val="00D41587"/>
    <w:rsid w:val="00DF0032"/>
    <w:rsid w:val="00E3168A"/>
    <w:rsid w:val="00E8353E"/>
    <w:rsid w:val="00F7436E"/>
    <w:rsid w:val="00F9409A"/>
    <w:rsid w:val="00F97DD0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53E"/>
  </w:style>
  <w:style w:type="paragraph" w:styleId="Titolo2">
    <w:name w:val="heading 2"/>
    <w:basedOn w:val="Normale"/>
    <w:link w:val="Titolo2Carattere"/>
    <w:uiPriority w:val="9"/>
    <w:qFormat/>
    <w:rsid w:val="00CF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1B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CF1BB8"/>
  </w:style>
  <w:style w:type="character" w:customStyle="1" w:styleId="date-display-end">
    <w:name w:val="date-display-end"/>
    <w:basedOn w:val="Carpredefinitoparagrafo"/>
    <w:rsid w:val="00CF1BB8"/>
  </w:style>
  <w:style w:type="paragraph" w:styleId="NormaleWeb">
    <w:name w:val="Normal (Web)"/>
    <w:basedOn w:val="Normale"/>
    <w:uiPriority w:val="99"/>
    <w:semiHidden/>
    <w:unhideWhenUsed/>
    <w:rsid w:val="00CF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1BB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B3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C4B"/>
  </w:style>
  <w:style w:type="paragraph" w:styleId="Pidipagina">
    <w:name w:val="footer"/>
    <w:basedOn w:val="Normale"/>
    <w:link w:val="PidipaginaCarattere"/>
    <w:uiPriority w:val="99"/>
    <w:unhideWhenUsed/>
    <w:rsid w:val="00AB3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35</cp:revision>
  <dcterms:created xsi:type="dcterms:W3CDTF">2014-02-07T15:20:00Z</dcterms:created>
  <dcterms:modified xsi:type="dcterms:W3CDTF">2014-04-04T14:00:00Z</dcterms:modified>
</cp:coreProperties>
</file>